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A35" w:rsidRPr="0022427B" w:rsidRDefault="00C82A35" w:rsidP="00C82A35">
      <w:pPr>
        <w:spacing w:after="0" w:line="240" w:lineRule="auto"/>
        <w:jc w:val="both"/>
        <w:rPr>
          <w:rFonts w:ascii="Arial" w:hAnsi="Arial" w:cs="Arial"/>
          <w:color w:val="000000"/>
          <w:sz w:val="19"/>
          <w:szCs w:val="19"/>
        </w:rPr>
      </w:pPr>
      <w:r w:rsidRPr="0022427B">
        <w:rPr>
          <w:rFonts w:ascii="Arial" w:hAnsi="Arial" w:cs="Arial"/>
          <w:color w:val="000000"/>
          <w:sz w:val="19"/>
          <w:szCs w:val="19"/>
        </w:rPr>
        <w:t>Artículo 1° FINALIDAD</w:t>
      </w:r>
    </w:p>
    <w:p w:rsidR="00C82A35" w:rsidRPr="0022427B" w:rsidRDefault="00C82A35" w:rsidP="00C82A35">
      <w:pPr>
        <w:spacing w:after="0" w:line="240" w:lineRule="auto"/>
        <w:jc w:val="both"/>
        <w:rPr>
          <w:rFonts w:ascii="Arial" w:hAnsi="Arial" w:cs="Arial"/>
          <w:color w:val="000000"/>
          <w:sz w:val="19"/>
          <w:szCs w:val="19"/>
        </w:rPr>
      </w:pPr>
      <w:r w:rsidRPr="0022427B">
        <w:rPr>
          <w:rFonts w:ascii="Arial" w:hAnsi="Arial" w:cs="Arial"/>
          <w:color w:val="000000"/>
          <w:sz w:val="19"/>
          <w:szCs w:val="19"/>
        </w:rPr>
        <w:t>El presente reglamento tiene por finalidad permitir y regular la estancia de las mascotas de nuestros huéspedes en las instalaciones, a fin de hacer su estadía familiar más placentera.</w:t>
      </w:r>
    </w:p>
    <w:p w:rsidR="00C82A35" w:rsidRPr="0022427B" w:rsidRDefault="00C82A35" w:rsidP="00C82A35">
      <w:pPr>
        <w:spacing w:after="0" w:line="240" w:lineRule="auto"/>
        <w:jc w:val="both"/>
        <w:rPr>
          <w:rFonts w:ascii="Arial" w:hAnsi="Arial" w:cs="Arial"/>
          <w:color w:val="000000"/>
          <w:sz w:val="19"/>
          <w:szCs w:val="19"/>
        </w:rPr>
      </w:pPr>
    </w:p>
    <w:p w:rsidR="00C82A35" w:rsidRPr="0022427B" w:rsidRDefault="00C82A35" w:rsidP="00C82A35">
      <w:pPr>
        <w:spacing w:after="0" w:line="240" w:lineRule="auto"/>
        <w:jc w:val="both"/>
        <w:rPr>
          <w:rFonts w:ascii="Arial" w:hAnsi="Arial" w:cs="Arial"/>
          <w:color w:val="000000"/>
          <w:sz w:val="19"/>
          <w:szCs w:val="19"/>
        </w:rPr>
      </w:pPr>
      <w:r w:rsidRPr="0022427B">
        <w:rPr>
          <w:rFonts w:ascii="Arial" w:hAnsi="Arial" w:cs="Arial"/>
          <w:color w:val="000000"/>
          <w:sz w:val="19"/>
          <w:szCs w:val="19"/>
        </w:rPr>
        <w:t>Artículo 2° CARACTERÍSTICAS</w:t>
      </w:r>
    </w:p>
    <w:p w:rsidR="00C82A35" w:rsidRPr="0022427B" w:rsidRDefault="00C82A35" w:rsidP="00C82A35">
      <w:pPr>
        <w:spacing w:after="0" w:line="240" w:lineRule="auto"/>
        <w:jc w:val="both"/>
        <w:rPr>
          <w:rFonts w:ascii="Arial" w:hAnsi="Arial" w:cs="Arial"/>
          <w:color w:val="000000"/>
          <w:sz w:val="19"/>
          <w:szCs w:val="19"/>
        </w:rPr>
      </w:pPr>
      <w:r w:rsidRPr="0022427B">
        <w:rPr>
          <w:rFonts w:ascii="Arial" w:hAnsi="Arial" w:cs="Arial"/>
          <w:color w:val="000000"/>
          <w:sz w:val="19"/>
          <w:szCs w:val="19"/>
        </w:rPr>
        <w:t xml:space="preserve">Los canes y felinos que pueden traer los huéspedes al hotel deberán ser pacíficos y apacibles. Se encuentra terminantemente prohibido su ingreso, a los canes considerados potencialmente como peligrosos, de las </w:t>
      </w:r>
      <w:r w:rsidR="00540E87" w:rsidRPr="0022427B">
        <w:rPr>
          <w:rFonts w:ascii="Arial" w:hAnsi="Arial" w:cs="Arial"/>
          <w:color w:val="000000"/>
          <w:sz w:val="19"/>
          <w:szCs w:val="19"/>
        </w:rPr>
        <w:t>razas Molosos</w:t>
      </w:r>
      <w:r w:rsidRPr="0022427B">
        <w:rPr>
          <w:rFonts w:ascii="Arial" w:hAnsi="Arial" w:cs="Arial"/>
          <w:color w:val="000000"/>
          <w:sz w:val="19"/>
          <w:szCs w:val="19"/>
        </w:rPr>
        <w:t xml:space="preserve"> o Gigantes, a fin de salvaguardar la integridad, tranquilidad y salud de los huéspedes (ejemplos: American Pitbull Terrier, Doberman, Rottweiller, Akita, Mastin Napolitano, entre otros).</w:t>
      </w:r>
    </w:p>
    <w:p w:rsidR="00C82A35" w:rsidRPr="0022427B" w:rsidRDefault="00C82A35" w:rsidP="00C82A35">
      <w:pPr>
        <w:autoSpaceDE w:val="0"/>
        <w:autoSpaceDN w:val="0"/>
        <w:adjustRightInd w:val="0"/>
        <w:spacing w:after="0" w:line="240" w:lineRule="auto"/>
        <w:jc w:val="both"/>
        <w:rPr>
          <w:rFonts w:ascii="Arial" w:hAnsi="Arial" w:cs="Arial"/>
          <w:bCs/>
          <w:color w:val="000000"/>
          <w:sz w:val="19"/>
          <w:szCs w:val="19"/>
        </w:rPr>
      </w:pPr>
    </w:p>
    <w:p w:rsidR="00C82A35" w:rsidRPr="0022427B" w:rsidRDefault="00C82A35" w:rsidP="00C82A35">
      <w:pPr>
        <w:autoSpaceDE w:val="0"/>
        <w:autoSpaceDN w:val="0"/>
        <w:adjustRightInd w:val="0"/>
        <w:spacing w:after="0" w:line="240" w:lineRule="auto"/>
        <w:jc w:val="both"/>
        <w:rPr>
          <w:rFonts w:ascii="Arial" w:hAnsi="Arial" w:cs="Arial"/>
          <w:bCs/>
          <w:color w:val="000000"/>
          <w:sz w:val="19"/>
          <w:szCs w:val="19"/>
        </w:rPr>
      </w:pPr>
      <w:r w:rsidRPr="0022427B">
        <w:rPr>
          <w:rFonts w:ascii="Arial" w:hAnsi="Arial" w:cs="Arial"/>
          <w:bCs/>
          <w:color w:val="000000"/>
          <w:sz w:val="19"/>
          <w:szCs w:val="19"/>
        </w:rPr>
        <w:t>Artículo 3° DEL REGISTRO Y RESERVA</w:t>
      </w:r>
    </w:p>
    <w:p w:rsidR="00C82A35" w:rsidRPr="0022427B" w:rsidRDefault="00C82A35" w:rsidP="00C82A35">
      <w:pPr>
        <w:autoSpaceDE w:val="0"/>
        <w:autoSpaceDN w:val="0"/>
        <w:adjustRightInd w:val="0"/>
        <w:spacing w:after="0" w:line="240" w:lineRule="auto"/>
        <w:jc w:val="both"/>
        <w:rPr>
          <w:rFonts w:ascii="Arial" w:hAnsi="Arial" w:cs="Arial"/>
          <w:bCs/>
          <w:color w:val="000000"/>
          <w:sz w:val="19"/>
          <w:szCs w:val="19"/>
        </w:rPr>
      </w:pPr>
      <w:r w:rsidRPr="0022427B">
        <w:rPr>
          <w:rFonts w:ascii="Arial" w:hAnsi="Arial" w:cs="Arial"/>
          <w:bCs/>
          <w:color w:val="000000"/>
          <w:sz w:val="19"/>
          <w:szCs w:val="19"/>
        </w:rPr>
        <w:t>3.1) El huésped deberá avisar al momento de su reservación, si tienen planeado traer mascotas, y en su caso, la raza, tipo y nombre propio de la misma; así como, mostrarla físicamente al momento de registrarse en la recepción del hotel.</w:t>
      </w:r>
    </w:p>
    <w:p w:rsidR="00C82A35" w:rsidRPr="0022427B" w:rsidRDefault="00C82A35" w:rsidP="00C82A35">
      <w:pPr>
        <w:autoSpaceDE w:val="0"/>
        <w:autoSpaceDN w:val="0"/>
        <w:adjustRightInd w:val="0"/>
        <w:spacing w:after="0" w:line="240" w:lineRule="auto"/>
        <w:jc w:val="both"/>
        <w:rPr>
          <w:rFonts w:ascii="Arial" w:hAnsi="Arial" w:cs="Arial"/>
          <w:bCs/>
          <w:color w:val="000000"/>
          <w:sz w:val="19"/>
          <w:szCs w:val="19"/>
        </w:rPr>
      </w:pPr>
      <w:r w:rsidRPr="0022427B">
        <w:rPr>
          <w:rFonts w:ascii="Arial" w:hAnsi="Arial" w:cs="Arial"/>
          <w:bCs/>
          <w:color w:val="000000"/>
          <w:sz w:val="19"/>
          <w:szCs w:val="19"/>
        </w:rPr>
        <w:t>3.2) Junto con la confirmación de reservación al huésped, El recepcionista del hotel le enviará copia del presente reglamento para su conocimiento y aceptación. Al momento de registrarse el huésped a su llegada al hotel, deberá firmar de conformidad y aceptación el presente reglamento.</w:t>
      </w:r>
    </w:p>
    <w:p w:rsidR="00C82A35" w:rsidRPr="0022427B" w:rsidRDefault="00C82A35" w:rsidP="00C82A35">
      <w:pPr>
        <w:autoSpaceDE w:val="0"/>
        <w:autoSpaceDN w:val="0"/>
        <w:adjustRightInd w:val="0"/>
        <w:spacing w:after="0" w:line="240" w:lineRule="auto"/>
        <w:jc w:val="both"/>
        <w:rPr>
          <w:rFonts w:ascii="Arial" w:hAnsi="Arial" w:cs="Arial"/>
          <w:bCs/>
          <w:color w:val="000000"/>
          <w:sz w:val="19"/>
          <w:szCs w:val="19"/>
        </w:rPr>
      </w:pPr>
    </w:p>
    <w:p w:rsidR="00C82A35" w:rsidRPr="0022427B" w:rsidRDefault="00C82A35" w:rsidP="00C82A35">
      <w:pPr>
        <w:autoSpaceDE w:val="0"/>
        <w:autoSpaceDN w:val="0"/>
        <w:adjustRightInd w:val="0"/>
        <w:spacing w:after="0" w:line="240" w:lineRule="auto"/>
        <w:jc w:val="both"/>
        <w:rPr>
          <w:rFonts w:ascii="Arial" w:hAnsi="Arial" w:cs="Arial"/>
          <w:bCs/>
          <w:color w:val="000000"/>
          <w:sz w:val="19"/>
          <w:szCs w:val="19"/>
        </w:rPr>
      </w:pPr>
      <w:r w:rsidRPr="0022427B">
        <w:rPr>
          <w:rFonts w:ascii="Arial" w:hAnsi="Arial" w:cs="Arial"/>
          <w:bCs/>
          <w:color w:val="000000"/>
          <w:sz w:val="19"/>
          <w:szCs w:val="19"/>
        </w:rPr>
        <w:t xml:space="preserve">Artículo 4° DE LA ESTANCIA </w:t>
      </w:r>
    </w:p>
    <w:p w:rsidR="00C82A35" w:rsidRPr="0022427B" w:rsidRDefault="00C82A35" w:rsidP="00C82A35">
      <w:pPr>
        <w:autoSpaceDE w:val="0"/>
        <w:autoSpaceDN w:val="0"/>
        <w:adjustRightInd w:val="0"/>
        <w:spacing w:after="0" w:line="240" w:lineRule="auto"/>
        <w:jc w:val="both"/>
        <w:rPr>
          <w:rFonts w:ascii="Arial" w:hAnsi="Arial" w:cs="Arial"/>
          <w:color w:val="000000"/>
          <w:sz w:val="19"/>
          <w:szCs w:val="19"/>
        </w:rPr>
      </w:pPr>
      <w:r w:rsidRPr="0022427B">
        <w:rPr>
          <w:rFonts w:ascii="Arial" w:hAnsi="Arial" w:cs="Arial"/>
          <w:bCs/>
          <w:color w:val="000000"/>
          <w:sz w:val="19"/>
          <w:szCs w:val="19"/>
        </w:rPr>
        <w:t xml:space="preserve">4.1) </w:t>
      </w:r>
      <w:r w:rsidRPr="0022427B">
        <w:rPr>
          <w:rFonts w:ascii="Arial" w:hAnsi="Arial" w:cs="Arial"/>
          <w:color w:val="000000"/>
          <w:sz w:val="19"/>
          <w:szCs w:val="19"/>
        </w:rPr>
        <w:t>Es obligación del huésped, mostrar al recepcionista del hotel al registrarse, el comprobante y/o placa correspondiente a la aplicación de la vacuna antirrábica de su mascota.</w:t>
      </w:r>
    </w:p>
    <w:p w:rsidR="00C82A35" w:rsidRPr="0022427B" w:rsidRDefault="00C82A35" w:rsidP="00C82A35">
      <w:pPr>
        <w:autoSpaceDE w:val="0"/>
        <w:autoSpaceDN w:val="0"/>
        <w:adjustRightInd w:val="0"/>
        <w:spacing w:after="0" w:line="240" w:lineRule="auto"/>
        <w:jc w:val="both"/>
        <w:rPr>
          <w:rFonts w:ascii="Arial" w:hAnsi="Arial" w:cs="Arial"/>
          <w:bCs/>
          <w:color w:val="000000"/>
          <w:sz w:val="19"/>
          <w:szCs w:val="19"/>
        </w:rPr>
      </w:pPr>
      <w:r w:rsidRPr="0022427B">
        <w:rPr>
          <w:rFonts w:ascii="Arial" w:hAnsi="Arial" w:cs="Arial"/>
          <w:bCs/>
          <w:color w:val="000000"/>
          <w:sz w:val="19"/>
          <w:szCs w:val="19"/>
        </w:rPr>
        <w:t>4.2) La mascota deberá traer puesto collar anti pulgas y anti garrapatas, con sustancia activa Neocidol.</w:t>
      </w:r>
    </w:p>
    <w:p w:rsidR="00C82A35" w:rsidRPr="0022427B" w:rsidRDefault="00C82A35" w:rsidP="00C82A35">
      <w:pPr>
        <w:autoSpaceDE w:val="0"/>
        <w:autoSpaceDN w:val="0"/>
        <w:adjustRightInd w:val="0"/>
        <w:spacing w:after="0" w:line="240" w:lineRule="auto"/>
        <w:jc w:val="both"/>
        <w:rPr>
          <w:rFonts w:ascii="Arial" w:hAnsi="Arial" w:cs="Arial"/>
          <w:bCs/>
          <w:color w:val="000000"/>
          <w:sz w:val="19"/>
          <w:szCs w:val="19"/>
        </w:rPr>
      </w:pPr>
      <w:r w:rsidRPr="0022427B">
        <w:rPr>
          <w:rFonts w:ascii="Arial" w:hAnsi="Arial" w:cs="Arial"/>
          <w:bCs/>
          <w:color w:val="000000"/>
          <w:sz w:val="19"/>
          <w:szCs w:val="19"/>
        </w:rPr>
        <w:t>4.3) La mascota deberá portar placa de identificación con su nombre.</w:t>
      </w:r>
    </w:p>
    <w:p w:rsidR="00C82A35" w:rsidRPr="0022427B" w:rsidRDefault="00C82A35" w:rsidP="00C82A35">
      <w:pPr>
        <w:autoSpaceDE w:val="0"/>
        <w:autoSpaceDN w:val="0"/>
        <w:adjustRightInd w:val="0"/>
        <w:spacing w:after="0" w:line="240" w:lineRule="auto"/>
        <w:jc w:val="both"/>
        <w:rPr>
          <w:rFonts w:ascii="Arial" w:hAnsi="Arial" w:cs="Arial"/>
          <w:bCs/>
          <w:color w:val="000000"/>
          <w:sz w:val="19"/>
          <w:szCs w:val="19"/>
        </w:rPr>
      </w:pPr>
      <w:r w:rsidRPr="0022427B">
        <w:rPr>
          <w:rFonts w:ascii="Arial" w:hAnsi="Arial" w:cs="Arial"/>
          <w:bCs/>
          <w:color w:val="000000"/>
          <w:sz w:val="19"/>
          <w:szCs w:val="19"/>
        </w:rPr>
        <w:t>4.4) El huésped podrá transitar con su mascota con correa por las áreas públicas –pasillos, escaleras, lobby, etc.- y de servicios –alberca, jardines, restaurantes, bar. No se le permite la entrada al gimnasio ni salón de juntas. El</w:t>
      </w:r>
      <w:r w:rsidRPr="0022427B">
        <w:rPr>
          <w:rFonts w:ascii="Arial" w:hAnsi="Arial" w:cs="Arial"/>
          <w:color w:val="000000"/>
          <w:sz w:val="19"/>
          <w:szCs w:val="19"/>
        </w:rPr>
        <w:t xml:space="preserve"> responsable del comportamiento de la mascota, será en todo momento el huésped que la registró a su llegada al hotel; si por la actitud de la misma, se observa que su mascota puede poner en riesgo la integridad y seguridad de otras personas o animales, se deberá retirar de estas áreas, evitando nuevamente el tránsito por dichas áreas.</w:t>
      </w:r>
    </w:p>
    <w:p w:rsidR="00C82A35" w:rsidRPr="0022427B" w:rsidRDefault="00C82A35" w:rsidP="00C82A35">
      <w:pPr>
        <w:autoSpaceDE w:val="0"/>
        <w:autoSpaceDN w:val="0"/>
        <w:adjustRightInd w:val="0"/>
        <w:spacing w:after="0" w:line="240" w:lineRule="auto"/>
        <w:jc w:val="both"/>
        <w:rPr>
          <w:rFonts w:ascii="Arial" w:hAnsi="Arial" w:cs="Arial"/>
          <w:bCs/>
          <w:color w:val="000000"/>
          <w:sz w:val="19"/>
          <w:szCs w:val="19"/>
        </w:rPr>
      </w:pPr>
    </w:p>
    <w:p w:rsidR="00C82A35" w:rsidRPr="0022427B" w:rsidRDefault="00C82A35" w:rsidP="00C82A35">
      <w:pPr>
        <w:autoSpaceDE w:val="0"/>
        <w:autoSpaceDN w:val="0"/>
        <w:adjustRightInd w:val="0"/>
        <w:spacing w:after="0" w:line="240" w:lineRule="auto"/>
        <w:jc w:val="both"/>
        <w:rPr>
          <w:rFonts w:ascii="Arial" w:hAnsi="Arial" w:cs="Arial"/>
          <w:color w:val="000000"/>
          <w:sz w:val="19"/>
          <w:szCs w:val="19"/>
        </w:rPr>
      </w:pPr>
      <w:r w:rsidRPr="0022427B">
        <w:rPr>
          <w:rFonts w:ascii="Arial" w:hAnsi="Arial" w:cs="Arial"/>
          <w:bCs/>
          <w:color w:val="000000"/>
          <w:sz w:val="19"/>
          <w:szCs w:val="19"/>
        </w:rPr>
        <w:t>Artículo 5° DEL PAGO</w:t>
      </w:r>
    </w:p>
    <w:p w:rsidR="00C82A35" w:rsidRPr="0022427B" w:rsidRDefault="00C82A35" w:rsidP="00C82A35">
      <w:pPr>
        <w:autoSpaceDE w:val="0"/>
        <w:autoSpaceDN w:val="0"/>
        <w:adjustRightInd w:val="0"/>
        <w:spacing w:after="0" w:line="240" w:lineRule="auto"/>
        <w:jc w:val="both"/>
        <w:rPr>
          <w:rFonts w:ascii="Arial" w:hAnsi="Arial" w:cs="Arial"/>
          <w:bCs/>
          <w:color w:val="000000"/>
          <w:sz w:val="19"/>
          <w:szCs w:val="19"/>
        </w:rPr>
      </w:pPr>
      <w:r w:rsidRPr="0022427B">
        <w:rPr>
          <w:rFonts w:ascii="Arial" w:hAnsi="Arial" w:cs="Arial"/>
          <w:bCs/>
          <w:color w:val="000000"/>
          <w:sz w:val="19"/>
          <w:szCs w:val="19"/>
        </w:rPr>
        <w:t>El huésped deberá liquidar al hotel $200 diarios -adicionales a la tarifa de hospedaje pactada-, si su mascota se hospeda en la habitación.</w:t>
      </w:r>
    </w:p>
    <w:p w:rsidR="00C82A35" w:rsidRPr="0022427B" w:rsidRDefault="00C82A35" w:rsidP="00C82A35">
      <w:pPr>
        <w:autoSpaceDE w:val="0"/>
        <w:autoSpaceDN w:val="0"/>
        <w:adjustRightInd w:val="0"/>
        <w:spacing w:after="0" w:line="240" w:lineRule="auto"/>
        <w:jc w:val="both"/>
        <w:rPr>
          <w:rFonts w:ascii="Arial" w:hAnsi="Arial" w:cs="Arial"/>
          <w:bCs/>
          <w:color w:val="000000"/>
          <w:sz w:val="19"/>
          <w:szCs w:val="19"/>
        </w:rPr>
      </w:pPr>
      <w:r w:rsidRPr="0022427B">
        <w:rPr>
          <w:rFonts w:ascii="Arial" w:hAnsi="Arial" w:cs="Arial"/>
          <w:bCs/>
          <w:color w:val="000000"/>
          <w:sz w:val="19"/>
          <w:szCs w:val="19"/>
        </w:rPr>
        <w:t>Artículo 6° DE LA ALIMENTACIÓN</w:t>
      </w:r>
    </w:p>
    <w:p w:rsidR="00C82A35" w:rsidRPr="0022427B" w:rsidRDefault="00C82A35" w:rsidP="00C82A35">
      <w:pPr>
        <w:autoSpaceDE w:val="0"/>
        <w:autoSpaceDN w:val="0"/>
        <w:adjustRightInd w:val="0"/>
        <w:spacing w:after="0" w:line="240" w:lineRule="auto"/>
        <w:jc w:val="both"/>
        <w:rPr>
          <w:rFonts w:ascii="Arial" w:hAnsi="Arial" w:cs="Arial"/>
          <w:bCs/>
          <w:color w:val="000000"/>
          <w:sz w:val="19"/>
          <w:szCs w:val="19"/>
        </w:rPr>
      </w:pPr>
      <w:r w:rsidRPr="0022427B">
        <w:rPr>
          <w:rFonts w:ascii="Arial" w:hAnsi="Arial" w:cs="Arial"/>
          <w:bCs/>
          <w:color w:val="000000"/>
          <w:sz w:val="19"/>
          <w:szCs w:val="19"/>
        </w:rPr>
        <w:t>Es a cargo de cada huésped proporcionar la alimentación adecuada a su mascota; debiendo contar con el recipiente adecuado para servirle la misma.</w:t>
      </w:r>
    </w:p>
    <w:p w:rsidR="00C82A35" w:rsidRPr="0022427B" w:rsidRDefault="00C82A35" w:rsidP="00C82A35">
      <w:pPr>
        <w:autoSpaceDE w:val="0"/>
        <w:autoSpaceDN w:val="0"/>
        <w:adjustRightInd w:val="0"/>
        <w:spacing w:after="0" w:line="240" w:lineRule="auto"/>
        <w:jc w:val="both"/>
        <w:rPr>
          <w:rFonts w:ascii="Arial" w:hAnsi="Arial" w:cs="Arial"/>
          <w:bCs/>
          <w:color w:val="000000"/>
          <w:sz w:val="19"/>
          <w:szCs w:val="19"/>
        </w:rPr>
      </w:pPr>
    </w:p>
    <w:p w:rsidR="00C82A35" w:rsidRPr="0022427B" w:rsidRDefault="00C82A35" w:rsidP="00C82A35">
      <w:pPr>
        <w:autoSpaceDE w:val="0"/>
        <w:autoSpaceDN w:val="0"/>
        <w:adjustRightInd w:val="0"/>
        <w:spacing w:after="0" w:line="240" w:lineRule="auto"/>
        <w:jc w:val="both"/>
        <w:rPr>
          <w:rFonts w:ascii="Arial" w:hAnsi="Arial" w:cs="Arial"/>
          <w:bCs/>
          <w:color w:val="000000"/>
          <w:sz w:val="19"/>
          <w:szCs w:val="19"/>
        </w:rPr>
      </w:pPr>
      <w:r w:rsidRPr="0022427B">
        <w:rPr>
          <w:rFonts w:ascii="Arial" w:hAnsi="Arial" w:cs="Arial"/>
          <w:bCs/>
          <w:color w:val="000000"/>
          <w:sz w:val="19"/>
          <w:szCs w:val="19"/>
        </w:rPr>
        <w:t>ARTÍCULO 6° ÁREAS PÚBLICAS Y SERVICIOS DEL HOTEL</w:t>
      </w:r>
    </w:p>
    <w:p w:rsidR="00C82A35" w:rsidRPr="0022427B" w:rsidRDefault="00C82A35" w:rsidP="00C82A35">
      <w:pPr>
        <w:autoSpaceDE w:val="0"/>
        <w:autoSpaceDN w:val="0"/>
        <w:adjustRightInd w:val="0"/>
        <w:spacing w:after="0" w:line="240" w:lineRule="auto"/>
        <w:jc w:val="both"/>
        <w:rPr>
          <w:rFonts w:ascii="Arial" w:eastAsia="Times New Roman" w:hAnsi="Arial" w:cs="Arial"/>
          <w:color w:val="000000"/>
          <w:sz w:val="19"/>
          <w:szCs w:val="19"/>
          <w:lang w:eastAsia="es-MX"/>
        </w:rPr>
      </w:pPr>
      <w:r w:rsidRPr="0022427B">
        <w:rPr>
          <w:rFonts w:ascii="Arial" w:hAnsi="Arial" w:cs="Arial"/>
          <w:bCs/>
          <w:color w:val="000000"/>
          <w:sz w:val="19"/>
          <w:szCs w:val="19"/>
        </w:rPr>
        <w:t xml:space="preserve">6.1) </w:t>
      </w:r>
      <w:r w:rsidRPr="0022427B">
        <w:rPr>
          <w:rFonts w:ascii="Arial" w:hAnsi="Arial" w:cs="Arial"/>
          <w:color w:val="000000"/>
          <w:sz w:val="19"/>
          <w:szCs w:val="19"/>
        </w:rPr>
        <w:t>Cuando el huésped transite con su mascota por el hotel, ésta deberá portar sujetador/correa obligatoriamente.</w:t>
      </w:r>
    </w:p>
    <w:p w:rsidR="00C82A35" w:rsidRPr="0022427B" w:rsidRDefault="00C82A35" w:rsidP="00C82A35">
      <w:pPr>
        <w:autoSpaceDE w:val="0"/>
        <w:autoSpaceDN w:val="0"/>
        <w:adjustRightInd w:val="0"/>
        <w:spacing w:after="0" w:line="240" w:lineRule="auto"/>
        <w:jc w:val="both"/>
        <w:rPr>
          <w:rFonts w:ascii="Arial" w:eastAsia="Times New Roman" w:hAnsi="Arial" w:cs="Arial"/>
          <w:color w:val="000000"/>
          <w:sz w:val="19"/>
          <w:szCs w:val="19"/>
          <w:lang w:eastAsia="es-MX"/>
        </w:rPr>
      </w:pPr>
      <w:r w:rsidRPr="0022427B">
        <w:rPr>
          <w:rFonts w:ascii="Arial" w:hAnsi="Arial" w:cs="Arial"/>
          <w:bCs/>
          <w:color w:val="000000"/>
          <w:sz w:val="19"/>
          <w:szCs w:val="19"/>
        </w:rPr>
        <w:t xml:space="preserve">6.2) </w:t>
      </w:r>
      <w:r w:rsidRPr="0022427B">
        <w:rPr>
          <w:rFonts w:ascii="Arial" w:hAnsi="Arial" w:cs="Arial"/>
          <w:color w:val="000000"/>
          <w:sz w:val="19"/>
          <w:szCs w:val="19"/>
        </w:rPr>
        <w:t>Queda estrictamente prohibida la presencia de mascotas sueltas en cualquier área del hotel.  En su caso, personal del hotel procederá a ubicarla en su cuarto.</w:t>
      </w:r>
    </w:p>
    <w:p w:rsidR="00C82A35" w:rsidRPr="0022427B" w:rsidRDefault="00C82A35" w:rsidP="00C82A35">
      <w:pPr>
        <w:autoSpaceDE w:val="0"/>
        <w:autoSpaceDN w:val="0"/>
        <w:adjustRightInd w:val="0"/>
        <w:spacing w:after="0" w:line="240" w:lineRule="auto"/>
        <w:jc w:val="both"/>
        <w:rPr>
          <w:rFonts w:ascii="Arial" w:hAnsi="Arial" w:cs="Arial"/>
          <w:color w:val="000000"/>
          <w:sz w:val="19"/>
          <w:szCs w:val="19"/>
        </w:rPr>
      </w:pPr>
      <w:r w:rsidRPr="0022427B">
        <w:rPr>
          <w:rFonts w:ascii="Arial" w:hAnsi="Arial" w:cs="Arial"/>
          <w:bCs/>
          <w:color w:val="000000"/>
          <w:sz w:val="19"/>
          <w:szCs w:val="19"/>
        </w:rPr>
        <w:t xml:space="preserve">6.3) </w:t>
      </w:r>
      <w:r w:rsidRPr="0022427B">
        <w:rPr>
          <w:rFonts w:ascii="Arial" w:hAnsi="Arial" w:cs="Arial"/>
          <w:color w:val="000000"/>
          <w:sz w:val="19"/>
          <w:szCs w:val="19"/>
        </w:rPr>
        <w:t xml:space="preserve">Es obligación del huésped, retirar/limpiar los excrementos y/o desechos orgánicos de su mascota, cuando ésta se encuentra dentro de la habitación o en tránsito a la salida del hotel (se recomienda recogerlos con papel higiénico y depositarlos directamente en el sanitario o, colocarlos en una bolsita de plástico, cerrarla y depositarla en los contenedores de basura ubicados en el exterior del hotel). </w:t>
      </w:r>
    </w:p>
    <w:p w:rsidR="00C82A35" w:rsidRPr="0022427B" w:rsidRDefault="00C82A35" w:rsidP="00C82A35">
      <w:pPr>
        <w:autoSpaceDE w:val="0"/>
        <w:autoSpaceDN w:val="0"/>
        <w:adjustRightInd w:val="0"/>
        <w:spacing w:after="0" w:line="240" w:lineRule="auto"/>
        <w:jc w:val="both"/>
        <w:rPr>
          <w:rFonts w:ascii="Arial" w:hAnsi="Arial" w:cs="Arial"/>
          <w:color w:val="000000"/>
          <w:sz w:val="19"/>
          <w:szCs w:val="19"/>
        </w:rPr>
      </w:pPr>
      <w:r w:rsidRPr="0022427B">
        <w:rPr>
          <w:rFonts w:ascii="Arial" w:hAnsi="Arial" w:cs="Arial"/>
          <w:color w:val="000000"/>
          <w:sz w:val="19"/>
          <w:szCs w:val="19"/>
        </w:rPr>
        <w:t>6.4) Queda estrictamente prohibido que los dueños de caninos o felinos dejen las excretas de éstos en la habitación so pena de aceptar el cargo adicional de $100 por episodio, por concepto de limpieza.</w:t>
      </w:r>
    </w:p>
    <w:p w:rsidR="00C82A35" w:rsidRPr="0022427B" w:rsidRDefault="00C82A35" w:rsidP="00C82A35">
      <w:pPr>
        <w:autoSpaceDE w:val="0"/>
        <w:autoSpaceDN w:val="0"/>
        <w:adjustRightInd w:val="0"/>
        <w:spacing w:after="0" w:line="240" w:lineRule="auto"/>
        <w:jc w:val="both"/>
        <w:rPr>
          <w:rFonts w:ascii="Arial" w:hAnsi="Arial" w:cs="Arial"/>
          <w:bCs/>
          <w:color w:val="000000"/>
          <w:sz w:val="19"/>
          <w:szCs w:val="19"/>
        </w:rPr>
      </w:pPr>
    </w:p>
    <w:p w:rsidR="0022427B" w:rsidRDefault="0022427B" w:rsidP="00C82A35">
      <w:pPr>
        <w:autoSpaceDE w:val="0"/>
        <w:autoSpaceDN w:val="0"/>
        <w:adjustRightInd w:val="0"/>
        <w:spacing w:after="0" w:line="240" w:lineRule="auto"/>
        <w:jc w:val="both"/>
        <w:rPr>
          <w:rFonts w:ascii="Arial" w:hAnsi="Arial" w:cs="Arial"/>
          <w:bCs/>
          <w:color w:val="000000"/>
          <w:sz w:val="19"/>
          <w:szCs w:val="19"/>
        </w:rPr>
      </w:pPr>
    </w:p>
    <w:p w:rsidR="00C82A35" w:rsidRPr="0022427B" w:rsidRDefault="00C82A35" w:rsidP="00C82A35">
      <w:pPr>
        <w:autoSpaceDE w:val="0"/>
        <w:autoSpaceDN w:val="0"/>
        <w:adjustRightInd w:val="0"/>
        <w:spacing w:after="0" w:line="240" w:lineRule="auto"/>
        <w:jc w:val="both"/>
        <w:rPr>
          <w:rFonts w:ascii="Arial" w:hAnsi="Arial" w:cs="Arial"/>
          <w:bCs/>
          <w:color w:val="000000"/>
          <w:sz w:val="19"/>
          <w:szCs w:val="19"/>
        </w:rPr>
      </w:pPr>
      <w:r w:rsidRPr="0022427B">
        <w:rPr>
          <w:rFonts w:ascii="Arial" w:hAnsi="Arial" w:cs="Arial"/>
          <w:bCs/>
          <w:color w:val="000000"/>
          <w:sz w:val="19"/>
          <w:szCs w:val="19"/>
        </w:rPr>
        <w:t>7° DE LAS AGRESIONES FÍSICAS ENTRE CANINOS Y FELINOS</w:t>
      </w:r>
    </w:p>
    <w:p w:rsidR="00C82A35" w:rsidRPr="0022427B" w:rsidRDefault="00C82A35" w:rsidP="00C82A35">
      <w:pPr>
        <w:pStyle w:val="Prrafodelista"/>
        <w:numPr>
          <w:ilvl w:val="1"/>
          <w:numId w:val="4"/>
        </w:numPr>
        <w:autoSpaceDE w:val="0"/>
        <w:autoSpaceDN w:val="0"/>
        <w:adjustRightInd w:val="0"/>
        <w:spacing w:after="0" w:line="240" w:lineRule="auto"/>
        <w:jc w:val="both"/>
        <w:rPr>
          <w:rFonts w:ascii="Arial" w:hAnsi="Arial" w:cs="Arial"/>
          <w:color w:val="000000"/>
          <w:sz w:val="19"/>
          <w:szCs w:val="19"/>
        </w:rPr>
      </w:pPr>
      <w:r w:rsidRPr="0022427B">
        <w:rPr>
          <w:rFonts w:ascii="Arial" w:hAnsi="Arial" w:cs="Arial"/>
          <w:color w:val="000000"/>
          <w:sz w:val="19"/>
          <w:szCs w:val="19"/>
        </w:rPr>
        <w:t>El huésped dueño de canino o felino, evitará que su mascota pelee con otros animales.</w:t>
      </w:r>
    </w:p>
    <w:p w:rsidR="00C82A35" w:rsidRPr="0022427B" w:rsidRDefault="00C82A35" w:rsidP="00C82A35">
      <w:pPr>
        <w:pStyle w:val="Prrafodelista"/>
        <w:numPr>
          <w:ilvl w:val="1"/>
          <w:numId w:val="4"/>
        </w:numPr>
        <w:autoSpaceDE w:val="0"/>
        <w:autoSpaceDN w:val="0"/>
        <w:adjustRightInd w:val="0"/>
        <w:spacing w:after="0" w:line="240" w:lineRule="auto"/>
        <w:jc w:val="both"/>
        <w:rPr>
          <w:rFonts w:ascii="Arial" w:hAnsi="Arial" w:cs="Arial"/>
          <w:bCs/>
          <w:color w:val="000000"/>
          <w:sz w:val="19"/>
          <w:szCs w:val="19"/>
        </w:rPr>
      </w:pPr>
      <w:r w:rsidRPr="0022427B">
        <w:rPr>
          <w:rFonts w:ascii="Arial" w:hAnsi="Arial" w:cs="Arial"/>
          <w:color w:val="000000"/>
          <w:sz w:val="19"/>
          <w:szCs w:val="19"/>
        </w:rPr>
        <w:t>Queda estrictamente prohibida la pelea intencional entre caninos, felinos o ambos; tanto en las áreas públicas como en las habitaciones, agravándose la situación si es por azuzamiento, o si cruzan apuestas, haciéndose acreedores a las sanciones del artículo 11.</w:t>
      </w:r>
    </w:p>
    <w:p w:rsidR="00C82A35" w:rsidRPr="0022427B" w:rsidRDefault="00C82A35" w:rsidP="00C82A35">
      <w:pPr>
        <w:autoSpaceDE w:val="0"/>
        <w:autoSpaceDN w:val="0"/>
        <w:adjustRightInd w:val="0"/>
        <w:spacing w:after="0" w:line="240" w:lineRule="auto"/>
        <w:jc w:val="both"/>
        <w:rPr>
          <w:rFonts w:ascii="Arial" w:hAnsi="Arial" w:cs="Arial"/>
          <w:bCs/>
          <w:color w:val="000000"/>
          <w:sz w:val="19"/>
          <w:szCs w:val="19"/>
        </w:rPr>
      </w:pPr>
    </w:p>
    <w:p w:rsidR="00C82A35" w:rsidRPr="0022427B" w:rsidRDefault="00C82A35" w:rsidP="00C82A35">
      <w:pPr>
        <w:autoSpaceDE w:val="0"/>
        <w:autoSpaceDN w:val="0"/>
        <w:adjustRightInd w:val="0"/>
        <w:spacing w:after="0" w:line="240" w:lineRule="auto"/>
        <w:jc w:val="both"/>
        <w:rPr>
          <w:rFonts w:ascii="Arial" w:hAnsi="Arial" w:cs="Arial"/>
          <w:bCs/>
          <w:color w:val="000000"/>
          <w:sz w:val="19"/>
          <w:szCs w:val="19"/>
        </w:rPr>
      </w:pPr>
      <w:r w:rsidRPr="0022427B">
        <w:rPr>
          <w:rFonts w:ascii="Arial" w:hAnsi="Arial" w:cs="Arial"/>
          <w:bCs/>
          <w:color w:val="000000"/>
          <w:sz w:val="19"/>
          <w:szCs w:val="19"/>
        </w:rPr>
        <w:t>ARTÍCULO 8° DE LAS AGRESIONES FÍSICAS DE MASCOTAS A HUMANOS Y OTROS ANIMALES.</w:t>
      </w:r>
    </w:p>
    <w:p w:rsidR="00C82A35" w:rsidRPr="0022427B" w:rsidRDefault="00C82A35" w:rsidP="00C82A35">
      <w:pPr>
        <w:autoSpaceDE w:val="0"/>
        <w:autoSpaceDN w:val="0"/>
        <w:adjustRightInd w:val="0"/>
        <w:spacing w:after="0" w:line="240" w:lineRule="auto"/>
        <w:jc w:val="both"/>
        <w:rPr>
          <w:rFonts w:ascii="Arial" w:eastAsia="Times New Roman" w:hAnsi="Arial" w:cs="Arial"/>
          <w:color w:val="000000"/>
          <w:sz w:val="19"/>
          <w:szCs w:val="19"/>
          <w:lang w:eastAsia="es-MX"/>
        </w:rPr>
      </w:pPr>
      <w:r w:rsidRPr="0022427B">
        <w:rPr>
          <w:rFonts w:ascii="Arial" w:hAnsi="Arial" w:cs="Arial"/>
          <w:color w:val="000000"/>
          <w:sz w:val="19"/>
          <w:szCs w:val="19"/>
        </w:rPr>
        <w:t>Cuando ocurra un accidente o ataque de una mascota a una persona que trabaje, visite o se hospede en nuestras instalaciones y/o a otra mascota; el huésped propietario de la mascota agresora, deberá hacerse cargo de pagar a los afectados, los daños y perjuicios correspondientes.</w:t>
      </w:r>
    </w:p>
    <w:p w:rsidR="00C82A35" w:rsidRPr="0022427B" w:rsidRDefault="00C82A35" w:rsidP="00C82A35">
      <w:pPr>
        <w:pStyle w:val="Prrafodelista"/>
        <w:autoSpaceDE w:val="0"/>
        <w:autoSpaceDN w:val="0"/>
        <w:adjustRightInd w:val="0"/>
        <w:spacing w:after="0" w:line="240" w:lineRule="auto"/>
        <w:ind w:left="0"/>
        <w:jc w:val="both"/>
        <w:rPr>
          <w:rFonts w:ascii="Arial" w:hAnsi="Arial" w:cs="Arial"/>
          <w:bCs/>
          <w:color w:val="000000"/>
          <w:sz w:val="19"/>
          <w:szCs w:val="19"/>
        </w:rPr>
      </w:pPr>
    </w:p>
    <w:p w:rsidR="00C82A35" w:rsidRPr="0022427B" w:rsidRDefault="00C82A35" w:rsidP="00C82A35">
      <w:pPr>
        <w:pStyle w:val="Prrafodelista"/>
        <w:autoSpaceDE w:val="0"/>
        <w:autoSpaceDN w:val="0"/>
        <w:adjustRightInd w:val="0"/>
        <w:spacing w:after="0" w:line="240" w:lineRule="auto"/>
        <w:ind w:left="0"/>
        <w:jc w:val="both"/>
        <w:rPr>
          <w:rFonts w:ascii="Arial" w:hAnsi="Arial" w:cs="Arial"/>
          <w:bCs/>
          <w:color w:val="000000"/>
          <w:sz w:val="19"/>
          <w:szCs w:val="19"/>
        </w:rPr>
      </w:pPr>
      <w:r w:rsidRPr="0022427B">
        <w:rPr>
          <w:rFonts w:ascii="Arial" w:hAnsi="Arial" w:cs="Arial"/>
          <w:bCs/>
          <w:color w:val="000000"/>
          <w:sz w:val="19"/>
          <w:szCs w:val="19"/>
        </w:rPr>
        <w:t>ARTÍCULO 9° DE LA RESPONSABILIDAD</w:t>
      </w:r>
    </w:p>
    <w:p w:rsidR="00C82A35" w:rsidRPr="0022427B" w:rsidRDefault="00C82A35" w:rsidP="00C82A35">
      <w:pPr>
        <w:pStyle w:val="Prrafodelista"/>
        <w:autoSpaceDE w:val="0"/>
        <w:autoSpaceDN w:val="0"/>
        <w:adjustRightInd w:val="0"/>
        <w:spacing w:after="0" w:line="240" w:lineRule="auto"/>
        <w:ind w:left="0"/>
        <w:jc w:val="both"/>
        <w:rPr>
          <w:rFonts w:ascii="Arial" w:eastAsia="Times New Roman" w:hAnsi="Arial" w:cs="Arial"/>
          <w:color w:val="000000"/>
          <w:sz w:val="19"/>
          <w:szCs w:val="19"/>
          <w:lang w:eastAsia="es-MX"/>
        </w:rPr>
      </w:pPr>
      <w:r w:rsidRPr="0022427B">
        <w:rPr>
          <w:rFonts w:ascii="Arial" w:hAnsi="Arial" w:cs="Arial"/>
          <w:bCs/>
          <w:color w:val="000000"/>
          <w:sz w:val="19"/>
          <w:szCs w:val="19"/>
        </w:rPr>
        <w:t>El hotel no se responsabiliza por ninguna lesión a la vida, a la integridad física o a la propiedad de los huéspedes o empleados, que puedan ser ocasionados por cualquier mascota que se encuentre en el hotel, estos serán imputables únicamente al huésped que registró al animal. El huésped asumirá las consecuencias civiles y penales de los actos generados por su mascota, sin dilación y sin perjuicio de las sanciones correspondientes en caso de infracción al presente reglamento.</w:t>
      </w:r>
    </w:p>
    <w:p w:rsidR="00C82A35" w:rsidRPr="0022427B" w:rsidRDefault="00C82A35" w:rsidP="00C82A35">
      <w:pPr>
        <w:pStyle w:val="Prrafodelista"/>
        <w:autoSpaceDE w:val="0"/>
        <w:autoSpaceDN w:val="0"/>
        <w:adjustRightInd w:val="0"/>
        <w:spacing w:after="0" w:line="240" w:lineRule="auto"/>
        <w:ind w:left="0"/>
        <w:jc w:val="both"/>
        <w:rPr>
          <w:rFonts w:ascii="Arial" w:eastAsia="Times New Roman" w:hAnsi="Arial" w:cs="Arial"/>
          <w:color w:val="000000"/>
          <w:sz w:val="19"/>
          <w:szCs w:val="19"/>
          <w:lang w:eastAsia="es-MX"/>
        </w:rPr>
      </w:pPr>
    </w:p>
    <w:p w:rsidR="00C82A35" w:rsidRPr="0022427B" w:rsidRDefault="00C82A35" w:rsidP="00C82A35">
      <w:pPr>
        <w:pStyle w:val="Prrafodelista"/>
        <w:autoSpaceDE w:val="0"/>
        <w:autoSpaceDN w:val="0"/>
        <w:adjustRightInd w:val="0"/>
        <w:spacing w:after="0" w:line="240" w:lineRule="auto"/>
        <w:ind w:left="0"/>
        <w:jc w:val="both"/>
        <w:rPr>
          <w:rFonts w:ascii="Arial" w:eastAsia="Times New Roman" w:hAnsi="Arial" w:cs="Arial"/>
          <w:color w:val="000000"/>
          <w:sz w:val="19"/>
          <w:szCs w:val="19"/>
          <w:lang w:eastAsia="es-MX"/>
        </w:rPr>
      </w:pPr>
      <w:r w:rsidRPr="0022427B">
        <w:rPr>
          <w:rFonts w:ascii="Arial" w:eastAsia="Times New Roman" w:hAnsi="Arial" w:cs="Arial"/>
          <w:color w:val="000000"/>
          <w:sz w:val="19"/>
          <w:szCs w:val="19"/>
          <w:lang w:eastAsia="es-MX"/>
        </w:rPr>
        <w:t>ARTÍCULO 10° DE LAS INFRACCIONES</w:t>
      </w:r>
    </w:p>
    <w:p w:rsidR="00C82A35" w:rsidRPr="0022427B" w:rsidRDefault="00C82A35" w:rsidP="00C82A35">
      <w:pPr>
        <w:pStyle w:val="Prrafodelista"/>
        <w:autoSpaceDE w:val="0"/>
        <w:autoSpaceDN w:val="0"/>
        <w:adjustRightInd w:val="0"/>
        <w:spacing w:after="0" w:line="240" w:lineRule="auto"/>
        <w:ind w:left="0"/>
        <w:jc w:val="both"/>
        <w:rPr>
          <w:rFonts w:ascii="Arial" w:eastAsia="Times New Roman" w:hAnsi="Arial" w:cs="Arial"/>
          <w:color w:val="000000"/>
          <w:sz w:val="19"/>
          <w:szCs w:val="19"/>
          <w:lang w:eastAsia="es-MX"/>
        </w:rPr>
      </w:pPr>
      <w:r w:rsidRPr="0022427B">
        <w:rPr>
          <w:rFonts w:ascii="Arial" w:eastAsia="Times New Roman" w:hAnsi="Arial" w:cs="Arial"/>
          <w:color w:val="000000"/>
          <w:sz w:val="19"/>
          <w:szCs w:val="19"/>
          <w:lang w:eastAsia="es-MX"/>
        </w:rPr>
        <w:t>Serán sujetos de sanciones referidas en el artículo 11° del presente reglamento los huéspedes que resulten incursos en las siguientes infracciones:</w:t>
      </w:r>
    </w:p>
    <w:p w:rsidR="00C82A35" w:rsidRPr="0022427B" w:rsidRDefault="00C82A35" w:rsidP="00C82A35">
      <w:pPr>
        <w:pStyle w:val="Prrafodelista"/>
        <w:numPr>
          <w:ilvl w:val="0"/>
          <w:numId w:val="1"/>
        </w:numPr>
        <w:autoSpaceDE w:val="0"/>
        <w:autoSpaceDN w:val="0"/>
        <w:adjustRightInd w:val="0"/>
        <w:spacing w:after="0" w:line="240" w:lineRule="auto"/>
        <w:ind w:left="0"/>
        <w:jc w:val="both"/>
        <w:rPr>
          <w:rFonts w:ascii="Arial" w:eastAsia="Times New Roman" w:hAnsi="Arial" w:cs="Arial"/>
          <w:color w:val="000000"/>
          <w:sz w:val="19"/>
          <w:szCs w:val="19"/>
          <w:lang w:eastAsia="es-MX"/>
        </w:rPr>
      </w:pPr>
      <w:r w:rsidRPr="0022427B">
        <w:rPr>
          <w:rFonts w:ascii="Arial" w:eastAsia="Times New Roman" w:hAnsi="Arial" w:cs="Arial"/>
          <w:color w:val="000000"/>
          <w:sz w:val="19"/>
          <w:szCs w:val="19"/>
          <w:lang w:eastAsia="es-MX"/>
        </w:rPr>
        <w:t>Los que lleven a las instalaciones del hotel canes considerados potencialmente peligrosos.</w:t>
      </w:r>
    </w:p>
    <w:p w:rsidR="00C82A35" w:rsidRPr="0022427B" w:rsidRDefault="00C82A35" w:rsidP="00C82A35">
      <w:pPr>
        <w:pStyle w:val="Prrafodelista"/>
        <w:numPr>
          <w:ilvl w:val="0"/>
          <w:numId w:val="1"/>
        </w:numPr>
        <w:autoSpaceDE w:val="0"/>
        <w:autoSpaceDN w:val="0"/>
        <w:adjustRightInd w:val="0"/>
        <w:spacing w:after="0" w:line="240" w:lineRule="auto"/>
        <w:ind w:left="0"/>
        <w:jc w:val="both"/>
        <w:rPr>
          <w:rFonts w:ascii="Arial" w:eastAsia="Times New Roman" w:hAnsi="Arial" w:cs="Arial"/>
          <w:color w:val="000000"/>
          <w:sz w:val="19"/>
          <w:szCs w:val="19"/>
          <w:lang w:eastAsia="es-MX"/>
        </w:rPr>
      </w:pPr>
      <w:r w:rsidRPr="0022427B">
        <w:rPr>
          <w:rFonts w:ascii="Arial" w:eastAsia="Times New Roman" w:hAnsi="Arial" w:cs="Arial"/>
          <w:color w:val="000000"/>
          <w:sz w:val="19"/>
          <w:szCs w:val="19"/>
          <w:lang w:eastAsia="es-MX"/>
        </w:rPr>
        <w:t>Los que ingresen a las instalaciones del hotel mascotas sin haberlas registrado en recepción.</w:t>
      </w:r>
    </w:p>
    <w:p w:rsidR="00C82A35" w:rsidRPr="0022427B" w:rsidRDefault="00C82A35" w:rsidP="00C82A35">
      <w:pPr>
        <w:pStyle w:val="Prrafodelista"/>
        <w:numPr>
          <w:ilvl w:val="0"/>
          <w:numId w:val="1"/>
        </w:numPr>
        <w:autoSpaceDE w:val="0"/>
        <w:autoSpaceDN w:val="0"/>
        <w:adjustRightInd w:val="0"/>
        <w:spacing w:after="0" w:line="240" w:lineRule="auto"/>
        <w:ind w:left="0"/>
        <w:jc w:val="both"/>
        <w:rPr>
          <w:rFonts w:ascii="Arial" w:eastAsia="Times New Roman" w:hAnsi="Arial" w:cs="Arial"/>
          <w:color w:val="000000"/>
          <w:sz w:val="19"/>
          <w:szCs w:val="19"/>
          <w:lang w:eastAsia="es-MX"/>
        </w:rPr>
      </w:pPr>
      <w:r w:rsidRPr="0022427B">
        <w:rPr>
          <w:rFonts w:ascii="Arial" w:eastAsia="Times New Roman" w:hAnsi="Arial" w:cs="Arial"/>
          <w:color w:val="000000"/>
          <w:sz w:val="19"/>
          <w:szCs w:val="19"/>
          <w:lang w:eastAsia="es-MX"/>
        </w:rPr>
        <w:t>Los que incumplan con el pago estipulado</w:t>
      </w:r>
    </w:p>
    <w:p w:rsidR="00C82A35" w:rsidRPr="0022427B" w:rsidRDefault="00C82A35" w:rsidP="00C82A35">
      <w:pPr>
        <w:pStyle w:val="Prrafodelista"/>
        <w:numPr>
          <w:ilvl w:val="0"/>
          <w:numId w:val="1"/>
        </w:numPr>
        <w:autoSpaceDE w:val="0"/>
        <w:autoSpaceDN w:val="0"/>
        <w:adjustRightInd w:val="0"/>
        <w:spacing w:after="0" w:line="240" w:lineRule="auto"/>
        <w:ind w:left="0"/>
        <w:jc w:val="both"/>
        <w:rPr>
          <w:rFonts w:ascii="Arial" w:eastAsia="Times New Roman" w:hAnsi="Arial" w:cs="Arial"/>
          <w:color w:val="000000"/>
          <w:sz w:val="19"/>
          <w:szCs w:val="19"/>
          <w:lang w:eastAsia="es-MX"/>
        </w:rPr>
      </w:pPr>
      <w:r w:rsidRPr="0022427B">
        <w:rPr>
          <w:rFonts w:ascii="Arial" w:eastAsia="Times New Roman" w:hAnsi="Arial" w:cs="Arial"/>
          <w:color w:val="000000"/>
          <w:sz w:val="19"/>
          <w:szCs w:val="19"/>
          <w:lang w:eastAsia="es-MX"/>
        </w:rPr>
        <w:t>Los que incumplan con proporcionar la alimentación adecuada a su mascota</w:t>
      </w:r>
    </w:p>
    <w:p w:rsidR="00C82A35" w:rsidRPr="0022427B" w:rsidRDefault="00C82A35" w:rsidP="00C82A35">
      <w:pPr>
        <w:pStyle w:val="Prrafodelista"/>
        <w:numPr>
          <w:ilvl w:val="0"/>
          <w:numId w:val="1"/>
        </w:numPr>
        <w:autoSpaceDE w:val="0"/>
        <w:autoSpaceDN w:val="0"/>
        <w:adjustRightInd w:val="0"/>
        <w:spacing w:after="0" w:line="240" w:lineRule="auto"/>
        <w:ind w:left="0"/>
        <w:jc w:val="both"/>
        <w:rPr>
          <w:rFonts w:ascii="Arial" w:eastAsia="Times New Roman" w:hAnsi="Arial" w:cs="Arial"/>
          <w:color w:val="000000"/>
          <w:sz w:val="19"/>
          <w:szCs w:val="19"/>
          <w:lang w:eastAsia="es-MX"/>
        </w:rPr>
      </w:pPr>
      <w:r w:rsidRPr="0022427B">
        <w:rPr>
          <w:rFonts w:ascii="Arial" w:eastAsia="Times New Roman" w:hAnsi="Arial" w:cs="Arial"/>
          <w:color w:val="000000"/>
          <w:sz w:val="19"/>
          <w:szCs w:val="19"/>
          <w:lang w:eastAsia="es-MX"/>
        </w:rPr>
        <w:t>Los que dejen que sus mascotas transiten fuera de la habitación sin correa y sin compañía (mayor de 12 años)</w:t>
      </w:r>
    </w:p>
    <w:p w:rsidR="00C82A35" w:rsidRPr="0022427B" w:rsidRDefault="00C82A35" w:rsidP="00C82A35">
      <w:pPr>
        <w:pStyle w:val="Prrafodelista"/>
        <w:numPr>
          <w:ilvl w:val="0"/>
          <w:numId w:val="1"/>
        </w:numPr>
        <w:autoSpaceDE w:val="0"/>
        <w:autoSpaceDN w:val="0"/>
        <w:adjustRightInd w:val="0"/>
        <w:spacing w:after="0" w:line="240" w:lineRule="auto"/>
        <w:ind w:left="0"/>
        <w:jc w:val="both"/>
        <w:rPr>
          <w:rFonts w:ascii="Arial" w:eastAsia="Times New Roman" w:hAnsi="Arial" w:cs="Arial"/>
          <w:color w:val="000000"/>
          <w:sz w:val="19"/>
          <w:szCs w:val="19"/>
          <w:lang w:eastAsia="es-MX"/>
        </w:rPr>
      </w:pPr>
      <w:r w:rsidRPr="0022427B">
        <w:rPr>
          <w:rFonts w:ascii="Arial" w:eastAsia="Times New Roman" w:hAnsi="Arial" w:cs="Arial"/>
          <w:color w:val="000000"/>
          <w:sz w:val="19"/>
          <w:szCs w:val="19"/>
          <w:lang w:eastAsia="es-MX"/>
        </w:rPr>
        <w:t>Los huéspedes que sus mascotas hayan provocado lesiones a la vida, la integridad física de otros huéspedes o trabajadores de la empresa o cualquier daño material a la propiedad.</w:t>
      </w:r>
    </w:p>
    <w:p w:rsidR="00C82A35" w:rsidRPr="0022427B" w:rsidRDefault="00C82A35" w:rsidP="00C82A35">
      <w:pPr>
        <w:numPr>
          <w:ilvl w:val="0"/>
          <w:numId w:val="1"/>
        </w:numPr>
        <w:autoSpaceDE w:val="0"/>
        <w:autoSpaceDN w:val="0"/>
        <w:adjustRightInd w:val="0"/>
        <w:spacing w:after="0" w:line="240" w:lineRule="auto"/>
        <w:ind w:left="0"/>
        <w:jc w:val="both"/>
        <w:rPr>
          <w:rFonts w:ascii="Arial" w:eastAsia="Times New Roman" w:hAnsi="Arial" w:cs="Arial"/>
          <w:color w:val="000000"/>
          <w:sz w:val="19"/>
          <w:szCs w:val="19"/>
          <w:lang w:eastAsia="es-MX"/>
        </w:rPr>
      </w:pPr>
      <w:r w:rsidRPr="0022427B">
        <w:rPr>
          <w:rFonts w:ascii="Arial" w:hAnsi="Arial" w:cs="Arial"/>
          <w:color w:val="000000"/>
          <w:sz w:val="19"/>
          <w:szCs w:val="19"/>
        </w:rPr>
        <w:t>Quién no limpie los desechos orgánicos de su mascota.</w:t>
      </w:r>
    </w:p>
    <w:p w:rsidR="00C82A35" w:rsidRPr="0022427B" w:rsidRDefault="00C82A35" w:rsidP="00C82A35">
      <w:pPr>
        <w:pStyle w:val="Prrafodelista"/>
        <w:numPr>
          <w:ilvl w:val="0"/>
          <w:numId w:val="1"/>
        </w:numPr>
        <w:autoSpaceDE w:val="0"/>
        <w:autoSpaceDN w:val="0"/>
        <w:adjustRightInd w:val="0"/>
        <w:spacing w:after="0" w:line="240" w:lineRule="auto"/>
        <w:ind w:left="0"/>
        <w:jc w:val="both"/>
        <w:rPr>
          <w:rFonts w:ascii="Arial" w:eastAsia="Times New Roman" w:hAnsi="Arial" w:cs="Arial"/>
          <w:color w:val="000000"/>
          <w:sz w:val="19"/>
          <w:szCs w:val="19"/>
          <w:lang w:eastAsia="es-MX"/>
        </w:rPr>
      </w:pPr>
      <w:r w:rsidRPr="0022427B">
        <w:rPr>
          <w:rFonts w:ascii="Arial" w:eastAsia="Times New Roman" w:hAnsi="Arial" w:cs="Arial"/>
          <w:color w:val="000000"/>
          <w:sz w:val="19"/>
          <w:szCs w:val="19"/>
          <w:lang w:eastAsia="es-MX"/>
        </w:rPr>
        <w:t>Todo acto u omisión que importe violación a las disposiciones establecidas en el presente reglamento.</w:t>
      </w:r>
    </w:p>
    <w:p w:rsidR="00C82A35" w:rsidRPr="0022427B" w:rsidRDefault="00C82A35" w:rsidP="00C82A35">
      <w:pPr>
        <w:pStyle w:val="Prrafodelista"/>
        <w:autoSpaceDE w:val="0"/>
        <w:autoSpaceDN w:val="0"/>
        <w:adjustRightInd w:val="0"/>
        <w:spacing w:after="0" w:line="240" w:lineRule="auto"/>
        <w:ind w:left="0"/>
        <w:jc w:val="both"/>
        <w:rPr>
          <w:rFonts w:ascii="Arial" w:eastAsia="Times New Roman" w:hAnsi="Arial" w:cs="Arial"/>
          <w:color w:val="000000"/>
          <w:sz w:val="19"/>
          <w:szCs w:val="19"/>
          <w:lang w:eastAsia="es-MX"/>
        </w:rPr>
      </w:pPr>
    </w:p>
    <w:p w:rsidR="00C82A35" w:rsidRPr="0022427B" w:rsidRDefault="00C82A35" w:rsidP="00C82A35">
      <w:pPr>
        <w:pStyle w:val="Prrafodelista"/>
        <w:autoSpaceDE w:val="0"/>
        <w:autoSpaceDN w:val="0"/>
        <w:adjustRightInd w:val="0"/>
        <w:spacing w:after="0" w:line="240" w:lineRule="auto"/>
        <w:ind w:left="0"/>
        <w:jc w:val="both"/>
        <w:rPr>
          <w:rFonts w:ascii="Arial" w:eastAsia="Times New Roman" w:hAnsi="Arial" w:cs="Arial"/>
          <w:color w:val="000000"/>
          <w:sz w:val="19"/>
          <w:szCs w:val="19"/>
          <w:lang w:eastAsia="es-MX"/>
        </w:rPr>
      </w:pPr>
      <w:r w:rsidRPr="0022427B">
        <w:rPr>
          <w:rFonts w:ascii="Arial" w:eastAsia="Times New Roman" w:hAnsi="Arial" w:cs="Arial"/>
          <w:color w:val="000000"/>
          <w:sz w:val="19"/>
          <w:szCs w:val="19"/>
          <w:lang w:eastAsia="es-MX"/>
        </w:rPr>
        <w:t xml:space="preserve">ARTÍCULO 11° DE LAS SANCIONES </w:t>
      </w:r>
    </w:p>
    <w:p w:rsidR="00C82A35" w:rsidRPr="0022427B" w:rsidRDefault="00C82A35" w:rsidP="00C82A35">
      <w:pPr>
        <w:pStyle w:val="Prrafodelista"/>
        <w:autoSpaceDE w:val="0"/>
        <w:autoSpaceDN w:val="0"/>
        <w:adjustRightInd w:val="0"/>
        <w:spacing w:after="0" w:line="240" w:lineRule="auto"/>
        <w:ind w:left="0"/>
        <w:jc w:val="both"/>
        <w:rPr>
          <w:rFonts w:ascii="Arial" w:eastAsia="Times New Roman" w:hAnsi="Arial" w:cs="Arial"/>
          <w:color w:val="000000"/>
          <w:sz w:val="19"/>
          <w:szCs w:val="19"/>
          <w:lang w:eastAsia="es-MX"/>
        </w:rPr>
      </w:pPr>
      <w:r w:rsidRPr="0022427B">
        <w:rPr>
          <w:rFonts w:ascii="Arial" w:eastAsia="Times New Roman" w:hAnsi="Arial" w:cs="Arial"/>
          <w:color w:val="000000"/>
          <w:sz w:val="19"/>
          <w:szCs w:val="19"/>
          <w:lang w:eastAsia="es-MX"/>
        </w:rPr>
        <w:t>Los huéspedes incursos en cualquiera de las infracciones señaladas en el artículo 10° del presente reglamento quedarán sujetos a la finalización de su contrato de hospedaje debiendo cubrir el importe convenido de la noche que corre en el día de la infracción, el pago por la cuota diaria de la mascota; además de cualquier otro cargo en que hayan incurrido por daños y perjuicios. Algunas infracciones serán evaluadas en base a la conducta objetiva, no siendo necesario acreditar la intencionalidad.</w:t>
      </w:r>
    </w:p>
    <w:p w:rsidR="00C82A35" w:rsidRPr="0022427B" w:rsidRDefault="00C82A35" w:rsidP="00C82A35">
      <w:pPr>
        <w:pStyle w:val="Prrafodelista"/>
        <w:autoSpaceDE w:val="0"/>
        <w:autoSpaceDN w:val="0"/>
        <w:adjustRightInd w:val="0"/>
        <w:spacing w:after="0" w:line="240" w:lineRule="auto"/>
        <w:ind w:left="0"/>
        <w:jc w:val="both"/>
        <w:rPr>
          <w:rFonts w:ascii="Arial" w:eastAsia="Times New Roman" w:hAnsi="Arial" w:cs="Arial"/>
          <w:color w:val="000000"/>
          <w:sz w:val="19"/>
          <w:szCs w:val="19"/>
          <w:lang w:eastAsia="es-MX"/>
        </w:rPr>
      </w:pPr>
    </w:p>
    <w:p w:rsidR="0022427B" w:rsidRDefault="00C82A35" w:rsidP="007C2378">
      <w:pPr>
        <w:pStyle w:val="Prrafodelista"/>
        <w:numPr>
          <w:ilvl w:val="0"/>
          <w:numId w:val="3"/>
        </w:numPr>
        <w:autoSpaceDE w:val="0"/>
        <w:autoSpaceDN w:val="0"/>
        <w:adjustRightInd w:val="0"/>
        <w:spacing w:after="0" w:line="240" w:lineRule="auto"/>
        <w:ind w:left="0"/>
        <w:jc w:val="both"/>
        <w:rPr>
          <w:rFonts w:ascii="Arial" w:eastAsia="Times New Roman" w:hAnsi="Arial" w:cs="Arial"/>
          <w:b/>
          <w:color w:val="000000"/>
          <w:sz w:val="20"/>
          <w:szCs w:val="19"/>
          <w:lang w:eastAsia="es-MX"/>
        </w:rPr>
      </w:pPr>
      <w:r w:rsidRPr="0022427B">
        <w:rPr>
          <w:rFonts w:ascii="Arial" w:eastAsia="Times New Roman" w:hAnsi="Arial" w:cs="Arial"/>
          <w:b/>
          <w:color w:val="000000"/>
          <w:sz w:val="20"/>
          <w:szCs w:val="19"/>
          <w:lang w:eastAsia="es-MX"/>
        </w:rPr>
        <w:t>Nombre del Huésped:</w:t>
      </w:r>
    </w:p>
    <w:p w:rsidR="0022427B" w:rsidRDefault="0022427B" w:rsidP="0022427B">
      <w:pPr>
        <w:pStyle w:val="Prrafodelista"/>
        <w:autoSpaceDE w:val="0"/>
        <w:autoSpaceDN w:val="0"/>
        <w:adjustRightInd w:val="0"/>
        <w:spacing w:after="0" w:line="240" w:lineRule="auto"/>
        <w:ind w:left="0"/>
        <w:jc w:val="both"/>
        <w:rPr>
          <w:rFonts w:ascii="Arial" w:eastAsia="Times New Roman" w:hAnsi="Arial" w:cs="Arial"/>
          <w:b/>
          <w:color w:val="000000"/>
          <w:sz w:val="20"/>
          <w:szCs w:val="19"/>
          <w:lang w:eastAsia="es-MX"/>
        </w:rPr>
      </w:pPr>
    </w:p>
    <w:p w:rsidR="00C82A35" w:rsidRDefault="00C82A35" w:rsidP="007C2378">
      <w:pPr>
        <w:pStyle w:val="Prrafodelista"/>
        <w:numPr>
          <w:ilvl w:val="0"/>
          <w:numId w:val="3"/>
        </w:numPr>
        <w:autoSpaceDE w:val="0"/>
        <w:autoSpaceDN w:val="0"/>
        <w:adjustRightInd w:val="0"/>
        <w:spacing w:after="0" w:line="240" w:lineRule="auto"/>
        <w:ind w:left="0"/>
        <w:jc w:val="both"/>
        <w:rPr>
          <w:rFonts w:ascii="Arial" w:eastAsia="Times New Roman" w:hAnsi="Arial" w:cs="Arial"/>
          <w:b/>
          <w:color w:val="000000"/>
          <w:sz w:val="20"/>
          <w:szCs w:val="19"/>
          <w:lang w:eastAsia="es-MX"/>
        </w:rPr>
      </w:pPr>
      <w:r w:rsidRPr="0022427B">
        <w:rPr>
          <w:rFonts w:ascii="Arial" w:eastAsia="Times New Roman" w:hAnsi="Arial" w:cs="Arial"/>
          <w:b/>
          <w:color w:val="000000"/>
          <w:sz w:val="20"/>
          <w:szCs w:val="19"/>
          <w:lang w:eastAsia="es-MX"/>
        </w:rPr>
        <w:t>Nombre, color y raza de la mascota:</w:t>
      </w:r>
    </w:p>
    <w:p w:rsidR="0022427B" w:rsidRPr="0022427B" w:rsidRDefault="0022427B" w:rsidP="0022427B">
      <w:pPr>
        <w:pStyle w:val="Prrafodelista"/>
        <w:autoSpaceDE w:val="0"/>
        <w:autoSpaceDN w:val="0"/>
        <w:adjustRightInd w:val="0"/>
        <w:spacing w:after="0" w:line="240" w:lineRule="auto"/>
        <w:ind w:left="0"/>
        <w:jc w:val="both"/>
        <w:rPr>
          <w:rFonts w:ascii="Arial" w:eastAsia="Times New Roman" w:hAnsi="Arial" w:cs="Arial"/>
          <w:b/>
          <w:color w:val="000000"/>
          <w:sz w:val="20"/>
          <w:szCs w:val="19"/>
          <w:lang w:eastAsia="es-MX"/>
        </w:rPr>
      </w:pPr>
    </w:p>
    <w:p w:rsidR="00C82A35" w:rsidRDefault="00C82A35" w:rsidP="00C82A35">
      <w:pPr>
        <w:pStyle w:val="Prrafodelista"/>
        <w:numPr>
          <w:ilvl w:val="0"/>
          <w:numId w:val="3"/>
        </w:numPr>
        <w:autoSpaceDE w:val="0"/>
        <w:autoSpaceDN w:val="0"/>
        <w:adjustRightInd w:val="0"/>
        <w:spacing w:after="0" w:line="240" w:lineRule="auto"/>
        <w:ind w:left="0"/>
        <w:jc w:val="both"/>
        <w:rPr>
          <w:rFonts w:ascii="Arial" w:eastAsia="Times New Roman" w:hAnsi="Arial" w:cs="Arial"/>
          <w:b/>
          <w:color w:val="000000"/>
          <w:sz w:val="20"/>
          <w:szCs w:val="19"/>
          <w:lang w:eastAsia="es-MX"/>
        </w:rPr>
      </w:pPr>
      <w:r w:rsidRPr="0022427B">
        <w:rPr>
          <w:rFonts w:ascii="Arial" w:eastAsia="Times New Roman" w:hAnsi="Arial" w:cs="Arial"/>
          <w:b/>
          <w:color w:val="000000"/>
          <w:sz w:val="20"/>
          <w:szCs w:val="19"/>
          <w:lang w:eastAsia="es-MX"/>
        </w:rPr>
        <w:t>Fecha y hora de registro:</w:t>
      </w:r>
    </w:p>
    <w:p w:rsidR="0022427B" w:rsidRPr="0022427B" w:rsidRDefault="0022427B" w:rsidP="0022427B">
      <w:pPr>
        <w:pStyle w:val="Prrafodelista"/>
        <w:autoSpaceDE w:val="0"/>
        <w:autoSpaceDN w:val="0"/>
        <w:adjustRightInd w:val="0"/>
        <w:spacing w:after="0" w:line="240" w:lineRule="auto"/>
        <w:ind w:left="0"/>
        <w:jc w:val="both"/>
        <w:rPr>
          <w:rFonts w:ascii="Arial" w:eastAsia="Times New Roman" w:hAnsi="Arial" w:cs="Arial"/>
          <w:b/>
          <w:color w:val="000000"/>
          <w:sz w:val="20"/>
          <w:szCs w:val="19"/>
          <w:lang w:eastAsia="es-MX"/>
        </w:rPr>
      </w:pPr>
    </w:p>
    <w:p w:rsidR="00C82A35" w:rsidRDefault="00C82A35" w:rsidP="00C82A35">
      <w:pPr>
        <w:pStyle w:val="Prrafodelista"/>
        <w:numPr>
          <w:ilvl w:val="0"/>
          <w:numId w:val="3"/>
        </w:numPr>
        <w:autoSpaceDE w:val="0"/>
        <w:autoSpaceDN w:val="0"/>
        <w:adjustRightInd w:val="0"/>
        <w:spacing w:after="0" w:line="240" w:lineRule="auto"/>
        <w:ind w:left="0"/>
        <w:jc w:val="both"/>
        <w:rPr>
          <w:rFonts w:ascii="Arial" w:eastAsia="Times New Roman" w:hAnsi="Arial" w:cs="Arial"/>
          <w:b/>
          <w:color w:val="000000"/>
          <w:sz w:val="20"/>
          <w:szCs w:val="19"/>
          <w:lang w:eastAsia="es-MX"/>
        </w:rPr>
      </w:pPr>
      <w:r w:rsidRPr="0022427B">
        <w:rPr>
          <w:rFonts w:ascii="Arial" w:eastAsia="Times New Roman" w:hAnsi="Arial" w:cs="Arial"/>
          <w:b/>
          <w:color w:val="000000"/>
          <w:sz w:val="20"/>
          <w:szCs w:val="19"/>
          <w:lang w:eastAsia="es-MX"/>
        </w:rPr>
        <w:t>Fecha y hora de salida:</w:t>
      </w:r>
    </w:p>
    <w:p w:rsidR="0022427B" w:rsidRPr="0022427B" w:rsidRDefault="0022427B" w:rsidP="0022427B">
      <w:pPr>
        <w:pStyle w:val="Prrafodelista"/>
        <w:autoSpaceDE w:val="0"/>
        <w:autoSpaceDN w:val="0"/>
        <w:adjustRightInd w:val="0"/>
        <w:spacing w:after="0" w:line="240" w:lineRule="auto"/>
        <w:ind w:left="0"/>
        <w:jc w:val="both"/>
        <w:rPr>
          <w:rFonts w:ascii="Arial" w:eastAsia="Times New Roman" w:hAnsi="Arial" w:cs="Arial"/>
          <w:b/>
          <w:color w:val="000000"/>
          <w:sz w:val="20"/>
          <w:szCs w:val="19"/>
          <w:lang w:eastAsia="es-MX"/>
        </w:rPr>
      </w:pPr>
    </w:p>
    <w:p w:rsidR="00C82A35" w:rsidRDefault="00C82A35" w:rsidP="00A84E6D">
      <w:pPr>
        <w:pStyle w:val="Prrafodelista"/>
        <w:numPr>
          <w:ilvl w:val="0"/>
          <w:numId w:val="3"/>
        </w:numPr>
        <w:autoSpaceDE w:val="0"/>
        <w:autoSpaceDN w:val="0"/>
        <w:adjustRightInd w:val="0"/>
        <w:spacing w:after="0" w:line="240" w:lineRule="auto"/>
        <w:ind w:left="0"/>
        <w:jc w:val="both"/>
        <w:rPr>
          <w:rFonts w:ascii="Arial" w:eastAsia="Times New Roman" w:hAnsi="Arial" w:cs="Arial"/>
          <w:b/>
          <w:color w:val="000000"/>
          <w:sz w:val="20"/>
          <w:szCs w:val="19"/>
          <w:lang w:eastAsia="es-MX"/>
        </w:rPr>
      </w:pPr>
      <w:r w:rsidRPr="0022427B">
        <w:rPr>
          <w:rFonts w:ascii="Arial" w:eastAsia="Times New Roman" w:hAnsi="Arial" w:cs="Arial"/>
          <w:b/>
          <w:color w:val="000000"/>
          <w:sz w:val="20"/>
          <w:szCs w:val="19"/>
          <w:lang w:eastAsia="es-MX"/>
        </w:rPr>
        <w:t>Número de habitación asignada:</w:t>
      </w:r>
    </w:p>
    <w:p w:rsidR="0022427B" w:rsidRPr="0022427B" w:rsidRDefault="0022427B" w:rsidP="0022427B">
      <w:pPr>
        <w:pStyle w:val="Prrafodelista"/>
        <w:autoSpaceDE w:val="0"/>
        <w:autoSpaceDN w:val="0"/>
        <w:adjustRightInd w:val="0"/>
        <w:spacing w:after="0" w:line="240" w:lineRule="auto"/>
        <w:ind w:left="0"/>
        <w:jc w:val="both"/>
        <w:rPr>
          <w:rFonts w:ascii="Arial" w:eastAsia="Times New Roman" w:hAnsi="Arial" w:cs="Arial"/>
          <w:b/>
          <w:color w:val="000000"/>
          <w:sz w:val="20"/>
          <w:szCs w:val="19"/>
          <w:lang w:eastAsia="es-MX"/>
        </w:rPr>
      </w:pPr>
    </w:p>
    <w:p w:rsidR="00C82A35" w:rsidRPr="0022427B" w:rsidRDefault="00C82A35" w:rsidP="00C82A35">
      <w:pPr>
        <w:pStyle w:val="Prrafodelista"/>
        <w:numPr>
          <w:ilvl w:val="0"/>
          <w:numId w:val="3"/>
        </w:numPr>
        <w:autoSpaceDE w:val="0"/>
        <w:autoSpaceDN w:val="0"/>
        <w:adjustRightInd w:val="0"/>
        <w:spacing w:after="0" w:line="240" w:lineRule="auto"/>
        <w:ind w:left="0"/>
        <w:jc w:val="both"/>
        <w:rPr>
          <w:rFonts w:ascii="Arial" w:eastAsia="Times New Roman" w:hAnsi="Arial" w:cs="Arial"/>
          <w:b/>
          <w:color w:val="000000"/>
          <w:sz w:val="20"/>
          <w:szCs w:val="19"/>
          <w:lang w:eastAsia="es-MX"/>
        </w:rPr>
      </w:pPr>
      <w:r w:rsidRPr="0022427B">
        <w:rPr>
          <w:rFonts w:ascii="Arial" w:eastAsia="Times New Roman" w:hAnsi="Arial" w:cs="Arial"/>
          <w:b/>
          <w:color w:val="000000"/>
          <w:sz w:val="20"/>
          <w:szCs w:val="19"/>
          <w:lang w:eastAsia="es-MX"/>
        </w:rPr>
        <w:t xml:space="preserve">Firma del huésped de conocimiento y aceptando del presente reglamento: </w:t>
      </w:r>
    </w:p>
    <w:p w:rsidR="00C82A35" w:rsidRPr="0022427B" w:rsidRDefault="00C82A35" w:rsidP="00C82A35">
      <w:pPr>
        <w:rPr>
          <w:rFonts w:ascii="Arial" w:hAnsi="Arial" w:cs="Arial"/>
          <w:szCs w:val="18"/>
        </w:rPr>
      </w:pPr>
    </w:p>
    <w:p w:rsidR="00A84E6D" w:rsidRPr="00540E87" w:rsidRDefault="00A84E6D" w:rsidP="00C82A35">
      <w:pPr>
        <w:rPr>
          <w:rFonts w:ascii="Arial" w:hAnsi="Arial" w:cs="Arial"/>
          <w:sz w:val="20"/>
          <w:szCs w:val="18"/>
        </w:rPr>
      </w:pPr>
    </w:p>
    <w:p w:rsidR="00A84E6D" w:rsidRPr="00540E87" w:rsidRDefault="00A84E6D" w:rsidP="00C82A35">
      <w:pPr>
        <w:rPr>
          <w:rFonts w:ascii="Arial" w:hAnsi="Arial" w:cs="Arial"/>
          <w:sz w:val="20"/>
          <w:szCs w:val="18"/>
        </w:rPr>
      </w:pPr>
    </w:p>
    <w:p w:rsidR="00A84E6D" w:rsidRPr="00540E87" w:rsidRDefault="00A84E6D" w:rsidP="00C82A35">
      <w:pPr>
        <w:rPr>
          <w:rFonts w:ascii="Arial" w:hAnsi="Arial" w:cs="Arial"/>
          <w:sz w:val="20"/>
          <w:szCs w:val="18"/>
        </w:rPr>
      </w:pPr>
    </w:p>
    <w:p w:rsidR="00A84E6D" w:rsidRPr="00540E87" w:rsidRDefault="00A84E6D" w:rsidP="00C82A35">
      <w:pPr>
        <w:rPr>
          <w:rFonts w:ascii="Arial" w:hAnsi="Arial" w:cs="Arial"/>
          <w:sz w:val="20"/>
          <w:szCs w:val="18"/>
        </w:rPr>
      </w:pPr>
    </w:p>
    <w:p w:rsidR="00540E87" w:rsidRPr="00540E87" w:rsidRDefault="00540E87" w:rsidP="00C82A35">
      <w:pPr>
        <w:rPr>
          <w:rFonts w:ascii="Arial" w:hAnsi="Arial" w:cs="Arial"/>
          <w:sz w:val="20"/>
          <w:szCs w:val="18"/>
        </w:rPr>
      </w:pPr>
    </w:p>
    <w:p w:rsidR="00540E87" w:rsidRPr="00540E87" w:rsidRDefault="00540E87" w:rsidP="00C82A35">
      <w:pPr>
        <w:rPr>
          <w:rFonts w:ascii="Arial" w:hAnsi="Arial" w:cs="Arial"/>
          <w:sz w:val="20"/>
          <w:szCs w:val="18"/>
        </w:rPr>
      </w:pPr>
    </w:p>
    <w:p w:rsidR="00540E87" w:rsidRPr="00540E87" w:rsidRDefault="00540E87" w:rsidP="00C82A35">
      <w:pPr>
        <w:rPr>
          <w:rFonts w:ascii="Arial" w:hAnsi="Arial" w:cs="Arial"/>
          <w:sz w:val="20"/>
          <w:szCs w:val="18"/>
        </w:rPr>
      </w:pPr>
    </w:p>
    <w:p w:rsidR="00540E87" w:rsidRPr="00540E87" w:rsidRDefault="00540E87" w:rsidP="00C82A35">
      <w:pPr>
        <w:rPr>
          <w:rFonts w:ascii="Arial" w:hAnsi="Arial" w:cs="Arial"/>
          <w:sz w:val="20"/>
          <w:szCs w:val="18"/>
        </w:rPr>
      </w:pPr>
    </w:p>
    <w:p w:rsidR="00540E87" w:rsidRPr="00540E87" w:rsidRDefault="00540E87" w:rsidP="00C82A35">
      <w:pPr>
        <w:rPr>
          <w:rFonts w:ascii="Arial" w:hAnsi="Arial" w:cs="Arial"/>
          <w:sz w:val="20"/>
          <w:szCs w:val="18"/>
        </w:rPr>
      </w:pPr>
    </w:p>
    <w:p w:rsidR="00540E87" w:rsidRPr="00540E87" w:rsidRDefault="00540E87" w:rsidP="00C82A35">
      <w:pPr>
        <w:rPr>
          <w:rFonts w:ascii="Arial" w:hAnsi="Arial" w:cs="Arial"/>
          <w:sz w:val="20"/>
          <w:szCs w:val="18"/>
        </w:rPr>
      </w:pPr>
    </w:p>
    <w:p w:rsidR="00540E87" w:rsidRPr="00540E87" w:rsidRDefault="00540E87" w:rsidP="00C82A35">
      <w:pPr>
        <w:rPr>
          <w:rFonts w:ascii="Arial" w:hAnsi="Arial" w:cs="Arial"/>
          <w:sz w:val="20"/>
          <w:szCs w:val="18"/>
        </w:rPr>
      </w:pPr>
    </w:p>
    <w:p w:rsidR="00D20013" w:rsidRPr="00540E87" w:rsidRDefault="00D20013" w:rsidP="00D20013">
      <w:pPr>
        <w:rPr>
          <w:rFonts w:ascii="Arial" w:hAnsi="Arial" w:cs="Arial"/>
          <w:sz w:val="20"/>
          <w:szCs w:val="18"/>
          <w:lang w:val="en-US"/>
        </w:rPr>
      </w:pPr>
      <w:bookmarkStart w:id="0" w:name="_GoBack"/>
      <w:bookmarkEnd w:id="0"/>
    </w:p>
    <w:sectPr w:rsidR="00D20013" w:rsidRPr="00540E87" w:rsidSect="00540E87">
      <w:headerReference w:type="default" r:id="rId8"/>
      <w:pgSz w:w="12240" w:h="20160" w:code="5"/>
      <w:pgMar w:top="720" w:right="720" w:bottom="720" w:left="720" w:header="708" w:footer="70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2A9" w:rsidRDefault="00F732A9" w:rsidP="00821AD9">
      <w:pPr>
        <w:spacing w:after="0" w:line="240" w:lineRule="auto"/>
      </w:pPr>
      <w:r>
        <w:separator/>
      </w:r>
    </w:p>
  </w:endnote>
  <w:endnote w:type="continuationSeparator" w:id="0">
    <w:p w:rsidR="00F732A9" w:rsidRDefault="00F732A9" w:rsidP="00821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2A9" w:rsidRDefault="00F732A9" w:rsidP="00821AD9">
      <w:pPr>
        <w:spacing w:after="0" w:line="240" w:lineRule="auto"/>
      </w:pPr>
      <w:r>
        <w:separator/>
      </w:r>
    </w:p>
  </w:footnote>
  <w:footnote w:type="continuationSeparator" w:id="0">
    <w:p w:rsidR="00F732A9" w:rsidRDefault="00F732A9" w:rsidP="00821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E6D" w:rsidRDefault="00821AD9" w:rsidP="00A84E6D">
    <w:pPr>
      <w:pStyle w:val="Encabezado"/>
      <w:jc w:val="center"/>
      <w:rPr>
        <w:color w:val="4472C4" w:themeColor="accent1"/>
        <w:sz w:val="24"/>
        <w:szCs w:val="24"/>
      </w:rPr>
    </w:pPr>
    <w:r w:rsidRPr="00821AD9">
      <w:rPr>
        <w:color w:val="4472C4" w:themeColor="accent1"/>
        <w:sz w:val="24"/>
        <w:szCs w:val="24"/>
      </w:rPr>
      <w:t>¡Tu mejor amigo es bienvenido!Tu Mascota es VIP, conoce nuestro reglamento.</w:t>
    </w:r>
  </w:p>
  <w:p w:rsidR="001F044B" w:rsidRDefault="00A84E6D" w:rsidP="00A84E6D">
    <w:pPr>
      <w:pStyle w:val="Encabezado"/>
      <w:jc w:val="center"/>
      <w:rPr>
        <w:color w:val="4472C4" w:themeColor="accent1"/>
        <w:sz w:val="24"/>
        <w:szCs w:val="24"/>
        <w:lang w:val="en-US"/>
      </w:rPr>
    </w:pPr>
    <w:r w:rsidRPr="00821AD9">
      <w:rPr>
        <w:color w:val="4472C4" w:themeColor="accent1"/>
        <w:sz w:val="24"/>
        <w:szCs w:val="24"/>
        <w:lang w:val="en-US"/>
      </w:rPr>
      <w:t>Your best friend is welcome!</w:t>
    </w:r>
    <w:r>
      <w:rPr>
        <w:color w:val="4472C4" w:themeColor="accent1"/>
        <w:sz w:val="24"/>
        <w:szCs w:val="24"/>
        <w:lang w:val="en-US"/>
      </w:rPr>
      <w:t xml:space="preserve"> </w:t>
    </w:r>
    <w:r w:rsidRPr="00821AD9">
      <w:rPr>
        <w:color w:val="4472C4" w:themeColor="accent1"/>
        <w:sz w:val="24"/>
        <w:szCs w:val="24"/>
        <w:lang w:val="en-US"/>
      </w:rPr>
      <w:t>Your Pet is VIP, know our regulations</w:t>
    </w:r>
  </w:p>
  <w:p w:rsidR="00540E87" w:rsidRDefault="00540E87" w:rsidP="00A84E6D">
    <w:pPr>
      <w:pStyle w:val="Encabezado"/>
      <w:jc w:val="center"/>
      <w:rPr>
        <w:color w:val="4472C4" w:themeColor="accent1"/>
        <w:sz w:val="24"/>
        <w:szCs w:val="24"/>
        <w:lang w:val="en-US"/>
      </w:rPr>
    </w:pPr>
  </w:p>
  <w:p w:rsidR="00540E87" w:rsidRPr="00540E87" w:rsidRDefault="00540E87" w:rsidP="00540E87">
    <w:pPr>
      <w:spacing w:after="0"/>
      <w:rPr>
        <w:rFonts w:ascii="Arial" w:hAnsi="Arial" w:cs="Arial"/>
        <w:b/>
        <w:color w:val="000000"/>
        <w:sz w:val="16"/>
        <w:szCs w:val="16"/>
      </w:rPr>
    </w:pPr>
    <w:r w:rsidRPr="00540E87">
      <w:rPr>
        <w:rFonts w:ascii="Arial" w:hAnsi="Arial" w:cs="Arial"/>
        <w:b/>
        <w:color w:val="000000"/>
        <w:sz w:val="16"/>
        <w:szCs w:val="16"/>
      </w:rPr>
      <w:t xml:space="preserve">              BEST WESTERN POSADA CHAHUÉ REGLAMENTO DE HOSPEDAJE PARA FELINOS, CANINOS Y OTRAS MASCOTAS</w:t>
    </w:r>
  </w:p>
  <w:p w:rsidR="00540E87" w:rsidRPr="00540E87" w:rsidRDefault="00540E87" w:rsidP="00A84E6D">
    <w:pPr>
      <w:pStyle w:val="Encabezado"/>
      <w:jc w:val="center"/>
      <w:rPr>
        <w:b/>
        <w:color w:val="4472C4" w:themeColor="accent1"/>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8721C"/>
    <w:multiLevelType w:val="hybridMultilevel"/>
    <w:tmpl w:val="1D98B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6AC5ABE"/>
    <w:multiLevelType w:val="hybridMultilevel"/>
    <w:tmpl w:val="D80606F8"/>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6E6B5D66"/>
    <w:multiLevelType w:val="multilevel"/>
    <w:tmpl w:val="114024D4"/>
    <w:lvl w:ilvl="0">
      <w:start w:val="8"/>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7C715F98"/>
    <w:multiLevelType w:val="multilevel"/>
    <w:tmpl w:val="10828DD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A35"/>
    <w:rsid w:val="00050D2B"/>
    <w:rsid w:val="000B3DE3"/>
    <w:rsid w:val="001948F4"/>
    <w:rsid w:val="0022427B"/>
    <w:rsid w:val="00281FA5"/>
    <w:rsid w:val="002B2124"/>
    <w:rsid w:val="00540E87"/>
    <w:rsid w:val="0074699D"/>
    <w:rsid w:val="00821AD9"/>
    <w:rsid w:val="00825786"/>
    <w:rsid w:val="0087237E"/>
    <w:rsid w:val="00A84E6D"/>
    <w:rsid w:val="00AF3065"/>
    <w:rsid w:val="00BC027D"/>
    <w:rsid w:val="00C82A35"/>
    <w:rsid w:val="00D20013"/>
    <w:rsid w:val="00F732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8BEB2"/>
  <w15:chartTrackingRefBased/>
  <w15:docId w15:val="{0ABB0E53-99D0-954F-8D14-1B541B05E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A35"/>
    <w:pPr>
      <w:spacing w:after="200" w:line="276" w:lineRule="auto"/>
    </w:pPr>
    <w:rPr>
      <w:rFonts w:ascii="Calibri" w:eastAsia="Calibri" w:hAnsi="Calibri"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2A35"/>
    <w:pPr>
      <w:ind w:left="720"/>
      <w:contextualSpacing/>
    </w:pPr>
  </w:style>
  <w:style w:type="paragraph" w:styleId="Encabezado">
    <w:name w:val="header"/>
    <w:basedOn w:val="Normal"/>
    <w:link w:val="EncabezadoCar"/>
    <w:uiPriority w:val="99"/>
    <w:unhideWhenUsed/>
    <w:rsid w:val="00C82A3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2A35"/>
    <w:rPr>
      <w:rFonts w:ascii="Calibri" w:eastAsia="Calibri" w:hAnsi="Calibri" w:cs="Times New Roman"/>
      <w:sz w:val="22"/>
      <w:szCs w:val="22"/>
    </w:rPr>
  </w:style>
  <w:style w:type="paragraph" w:styleId="Piedepgina">
    <w:name w:val="footer"/>
    <w:basedOn w:val="Normal"/>
    <w:link w:val="PiedepginaCar"/>
    <w:uiPriority w:val="99"/>
    <w:unhideWhenUsed/>
    <w:rsid w:val="00821A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1AD9"/>
    <w:rPr>
      <w:rFonts w:ascii="Calibri" w:eastAsia="Calibri" w:hAnsi="Calibri" w:cs="Times New Roman"/>
      <w:sz w:val="22"/>
      <w:szCs w:val="22"/>
    </w:rPr>
  </w:style>
  <w:style w:type="paragraph" w:styleId="Textodeglobo">
    <w:name w:val="Balloon Text"/>
    <w:basedOn w:val="Normal"/>
    <w:link w:val="TextodegloboCar"/>
    <w:uiPriority w:val="99"/>
    <w:semiHidden/>
    <w:unhideWhenUsed/>
    <w:rsid w:val="00540E8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0E8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408F9-6C9A-4B4F-B1AE-99C850DF5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984</Words>
  <Characters>5415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Perez Barba</dc:creator>
  <cp:keywords/>
  <dc:description/>
  <cp:lastModifiedBy>Recepción</cp:lastModifiedBy>
  <cp:revision>3</cp:revision>
  <cp:lastPrinted>2020-10-12T14:06:00Z</cp:lastPrinted>
  <dcterms:created xsi:type="dcterms:W3CDTF">2020-10-12T17:31:00Z</dcterms:created>
  <dcterms:modified xsi:type="dcterms:W3CDTF">2020-11-19T13:45:00Z</dcterms:modified>
</cp:coreProperties>
</file>